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20 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ździernika 2019 roku odbyło się odsłonięcie pomnika Kurpia Białego w Osuchowej. Uroczystość rozpoczęła się Mszą Świętą,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celebrował ksiądz proboszcz Waldemar Grzeszczuk. Przy pomniku, licznie zgromadzeni mieszkańcy Osuchowej i zaproszeni goście odśpiewali Hymn Narodowy. Pomnik został poświęcony i odsłonięty. Biało- czerwoną wstęgę przecięli: sołtys Osuchowej Iwona Kornet, ks. Waldemar Grzeszczuk i Artur Szydlik. Uroczystość ze swadą poprowadził Grzegorz Szydło. Artur Szydlik w swoim wystąpieniu opowiedział o idei pomnika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oraz podzi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ękował wszystkim,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órzy przyczynili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do jego powstania i obecnego święta.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Trzeba nadmieni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ć, że wszyscy wykonawcy zrzekli się wynagrodzenia za pracę przy pomniku,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materia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zostały zakupione ze składek pieniężnych mieszkańc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Osuchowej oraz osób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Osuchow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związanych. Warto dodać, że do materialnej realizacji pomnika w Osuchowej przyczynił się Robert Rogowski, a autorem idei pomnika w sensie artystycznym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Artur Szydlik.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Przepi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ękny  patriotyczny występ słowno- muzyczny zaprezentowały dzieci i młodzież z tutejszej szkoły, ubrane w tradycyjne ludowe stroje. Do ich zaangażowania dołączyć należy pracę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nauczycieli: Martyny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Łuczkowskiej, Zofii Reluga, Małgorzaty Samsel i dyrektor Publicznej Szkoły Podstawowej im. W. Jastrzębowskiego Marioli Kukuć. Na gitarze akompaniował artysta muzyk Adam Depta. Aprobatę dla pomnika oraz szacunek dla kultury kurpiowskiej i lokalnego patriotyzmu wyrazili w swoich przem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ówieniach: burmistrz Ostrowi Maz. Jerzy Bauer i wójt Gminy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ąsewo Rafał Kowalczyk. Prace logistyczne i reprezentacyjne wykonali panowie z Ochotniczej Straży Pożarnej,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czele z prezesem OSP Jackiem Dawidczykiem, a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świetnieniem imprezy był zlot motocyklowy zorganizowany przez Andrzeja Gocała. Na zakończenie wszyscy uczestnicy uroczystości zostali poczęstowani pyszną groch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ugotowaną przez panie: Dorotę Deptuła, Martę Chrostowską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Anet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Sitek. Święto Kurpia Białego przebiegło w miłej, sympatycznej atmosferze oraz przy słonecznej pogodzie.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Pomnik Kurpia Bia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łego to prawie czterometrowa kompozycja wykonana z materiał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murarsko- budowlanych, podzielona na dwie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ęści: cok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z czerwonej cegły oraz rzeźba siedzącej białej postaci. Rzeźba wykonana na podstawie ludowych drewnianych świątk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Jana Szydlika (1949-2000)- wed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ług pomysłu i aranżacji Artura Szydlika. Dopełnieniem są umieszczone na cokole stalowe napisy: KURP BIAŁY i rok 2019 oraz rzeźba kota (szacunek dla zwierząt).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Pomnik Kurpia Bia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łego jest wyrazem czci dla historii i tradycji osadnictwa kurpiowskiego na ziemiach Osuchowej. To wyraz dziękczynienia dla Przodk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oraz 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łości do naszej Małej Ojczyzny. Jednak nie jest to tylko pomnik Osuchowski- wszak Puszcza Biała rozciąga się od Pułtuska, poprzez Wyszk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Ostrowi Mazowieckiej. Jest to pomnik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żdego, kto Kurpiem się czuje, kto utożsamia się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ziemią i jej kulturą. Osuchowa i region Puszczy Białej to część naszej Wielkiej Ojczyzny- Polski, dlatego pomnik w swoim wyrazie tworzy barwy narodowe (rzeźba biała- cok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czerwony). Forma pomnika jest uproszczona i zsyntetyzowana, jest znakiem- ucieleśnieniem naszego regionu, nawiązuje do otaczającej rzeczywistości a jednocześnie, poprzez wewnętrzną plastyczność jest odrealniona. Zabieg ten powoduje wytworzenie SYMBOLU.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tak pomnik Kurpia opiniowa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Arkadiusz Michalik (artysta grafik i malarz, pedagog):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,,Kurp jest zadumany nad minionymi czasami a jednocze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śnie zasłuchany w przyszłość. Surowa forma plastyczna nadaje postaci monumentalizmu i wielkości w każdym ujęciu. Czuje się w niej troskę o losy ludzi i regionu. Ludowość rzeźby nie wiąże się z ludycznością, zabawą, ale daje do myślenia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sprawach 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żnych w życiu człowieka. W sensie plastycznym wykonana jest wedle zasad formalnych,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tym samym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ęgują ujęcie dobrej rzeźby. Nadbudowa tematu i treści- innymi słowy- historii, w połączeniu z okolicznością plastyczną dają dzieło! W tym wypadku dzieło pomnikowe”.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Podczas prac nad pomnikiem Kurpia Bia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łego wykonano także betonowy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łłuk nad istniejącym pomnikiem 800- lecia Osuchowej z 2003 roku. Jest to integralne dopełnienie estetyczne tamtej kompozycji plastycznej (według projektu Artura Szydlik).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powstania pomnika Kurpia Bia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łego 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łłuku nad pomnikiem 800- lecia Osuchowej przyczyniły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następujące osoby: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Robert Rogowski- podarowa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fragment swojej posesji na pomnik, sfinansował na niego cegły, pracował logistycznie i fizycznie przy każdym etapie powstawania pomnika i przy uroczystości odsłonięcia.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Edward Stankiewicz- Mistrz budownictwa, odpowiedzialny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za wszystkie prace związane z obr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betonu i jego wytrzymałością. Wymurował  cok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pomnika oraz bryłę z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powsta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rzeźba Kurpia, tworzył także drewniane formy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łłuk i nadzorował te prace. Wielki wkład pracy!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Piotr Piórkowski- odpowiedzialny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za zewnętrzną betonową powłokę- strukturę rzeźby Kurpia oraz jego malowanie i konserwację. Przekazał także pręty zbrojeniowe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łłuk.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tych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łaniach pracowali ciężko fizycznie: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 Andryszczyk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Andrzej Zakrzewski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Tomasz Jarecki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Marian Ambroziak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Krzysztof Gomoliszek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Waldemar Bielski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Dariusz Gotkowski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Bogdan Matusik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Artur Chrostowski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Andrzej Podle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Piotr Szydlik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Rafa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Szydlik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Tomasz Andryszczyk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Micha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Sitek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Krzysztof Jarecki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Witold Kobus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Ryszard Kulesza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Finansowego wsparcia udzielili: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Joanna i Piotr Dylewscy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Magdalena i Robert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łońscy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Krystian Szuba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Barbara i Kazimierz Andryszczykowie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Zofia Samsel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Magdalena i Cezary Andryszczykowie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Monika i Pawe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Samslowie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Marta i Zdzis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 Chrostowscy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Barbara i Zygmunt Dobrowolscy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Krystyna i Andrzej Goca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Anna i Krzysztof Gomoliszkowie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Halina Szczechura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Iwona i Jacek Kornetowie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Ewa i Jaros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 Kukwowie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Anna i Dariusz Popieluchowie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Katarzyna i Jacek Szyma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Renata i Dariusz Kulesza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Zofia Szuba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Barbara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ła, Bożena Reluga, Danuta Peła (c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śp. Anny i Juliana Szydlik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łgorzata i Waldemar Zalewscy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Katarzyna i Jaros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 Dawidczykowie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Kortina Szydlik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Marianna i Marek Sienniccy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Marianna i Jan Jó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źwikowie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łodzimierz Kazimierski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Katarzyna i Przemys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 Tułowieccy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Teresa i Kazimierz Rosi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 Szczechura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ławomir Szczechura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Mariusz Andryszczyk (syn Stanis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ławomir Stankiewicz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Aneta i Arkadiusz Sitkowie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Teresa i Tadeusz Piórkowscy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łgorzata i Nicolas Camus (Małgorzata-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órka Janiny 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śp. Wincentego Tułowieckich)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Teresa Bielska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Marian Ambroziak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Cecylia Baryga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Aneta i Damian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ąbczyk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Ryszard Py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Teresa Stankiewicz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łgorzata i Mariusz Andryszczykowie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łgorzata i Jacek Grabowscy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Bernadetta i Damian Dawidczykowie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łego serca dziękuję.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ękuję także komitetowi budowy pomnika Kurpia Białego: Anetce Sitek i Robertowi Rogowskiemu- za rzetelną, merytoryczną pracę, za częste spotkania z dużą dawką humoru…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Artur Szydlik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